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4E0B19" w:rsidTr="002066F9">
        <w:trPr>
          <w:trHeight w:val="550"/>
        </w:trPr>
        <w:tc>
          <w:tcPr>
            <w:tcW w:w="1260" w:type="dxa"/>
          </w:tcPr>
          <w:p w:rsidR="004E0B19" w:rsidRDefault="004E0B19" w:rsidP="004E0B19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bookmarkStart w:id="0" w:name="_GoBack" w:colFirst="3" w:colLast="3"/>
            <w:r>
              <w:rPr>
                <w:b/>
                <w:sz w:val="24"/>
              </w:rPr>
              <w:t>Atto</w:t>
            </w:r>
          </w:p>
        </w:tc>
        <w:tc>
          <w:tcPr>
            <w:tcW w:w="1260" w:type="dxa"/>
          </w:tcPr>
          <w:p w:rsidR="004E0B19" w:rsidRDefault="004E0B19" w:rsidP="004E0B19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Atto</w:t>
            </w:r>
          </w:p>
        </w:tc>
        <w:tc>
          <w:tcPr>
            <w:tcW w:w="1890" w:type="dxa"/>
          </w:tcPr>
          <w:p w:rsidR="004E0B19" w:rsidRDefault="004E0B19" w:rsidP="004E0B19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Atto</w:t>
            </w:r>
          </w:p>
        </w:tc>
        <w:tc>
          <w:tcPr>
            <w:tcW w:w="3150" w:type="dxa"/>
          </w:tcPr>
          <w:p w:rsidR="004E0B19" w:rsidRDefault="004E0B19" w:rsidP="004E0B19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3150" w:type="dxa"/>
          </w:tcPr>
          <w:p w:rsidR="004E0B19" w:rsidRDefault="004E0B19" w:rsidP="004E0B19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Spesa</w:t>
            </w:r>
          </w:p>
        </w:tc>
        <w:tc>
          <w:tcPr>
            <w:tcW w:w="3150" w:type="dxa"/>
          </w:tcPr>
          <w:p w:rsidR="004E0B19" w:rsidRDefault="004E0B19" w:rsidP="004E0B19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Contenuto fascicolo</w:t>
            </w:r>
          </w:p>
        </w:tc>
      </w:tr>
      <w:tr w:rsidR="004E0B19" w:rsidTr="002066F9">
        <w:trPr>
          <w:trHeight w:val="670"/>
        </w:trPr>
        <w:tc>
          <w:tcPr>
            <w:tcW w:w="1260" w:type="dxa"/>
          </w:tcPr>
          <w:p w:rsidR="004E0B19" w:rsidRDefault="004E0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2023000009</w:t>
            </w:r>
          </w:p>
        </w:tc>
        <w:tc>
          <w:tcPr>
            <w:tcW w:w="1260" w:type="dxa"/>
          </w:tcPr>
          <w:p w:rsidR="004E0B19" w:rsidRDefault="004E0B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  <w:p w:rsidR="004E0B19" w:rsidRDefault="004E0B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10:14</w:t>
            </w:r>
          </w:p>
        </w:tc>
        <w:tc>
          <w:tcPr>
            <w:tcW w:w="1890" w:type="dxa"/>
          </w:tcPr>
          <w:p w:rsidR="004E0B19" w:rsidRDefault="004E0B19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E0B19" w:rsidRDefault="004E0B19">
            <w:pPr>
              <w:pStyle w:val="TableParagraph"/>
              <w:spacing w:before="50" w:line="200" w:lineRule="exact"/>
              <w:ind w:right="139"/>
              <w:rPr>
                <w:sz w:val="20"/>
              </w:rPr>
            </w:pPr>
            <w:r>
              <w:rPr>
                <w:sz w:val="20"/>
              </w:rPr>
              <w:t>Assegnazione d'ufficio del domicilio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digitale (casella </w:t>
            </w:r>
            <w:proofErr w:type="spellStart"/>
            <w:r>
              <w:rPr>
                <w:sz w:val="20"/>
              </w:rPr>
              <w:t>p.e.c</w:t>
            </w:r>
            <w:proofErr w:type="spellEnd"/>
            <w:r>
              <w:rPr>
                <w:sz w:val="20"/>
              </w:rPr>
              <w:t>.) alla 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Agricola Ludo </w:t>
            </w:r>
            <w:proofErr w:type="spellStart"/>
            <w:r>
              <w:rPr>
                <w:sz w:val="20"/>
              </w:rPr>
              <w:t>srl</w:t>
            </w:r>
            <w:proofErr w:type="spellEnd"/>
            <w:r>
              <w:rPr>
                <w:sz w:val="20"/>
              </w:rPr>
              <w:t xml:space="preserve"> n. rea 151300</w:t>
            </w:r>
          </w:p>
        </w:tc>
        <w:tc>
          <w:tcPr>
            <w:tcW w:w="3150" w:type="dxa"/>
          </w:tcPr>
          <w:p w:rsidR="004E0B19" w:rsidRDefault="00496FE8" w:rsidP="00496FE8">
            <w:pPr>
              <w:pStyle w:val="TableParagraph"/>
              <w:spacing w:before="50" w:line="200" w:lineRule="exact"/>
              <w:ind w:right="139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4E0B19" w:rsidRDefault="00496FE8" w:rsidP="00496FE8">
            <w:pPr>
              <w:pStyle w:val="TableParagraph"/>
              <w:spacing w:before="50" w:line="200" w:lineRule="exact"/>
              <w:ind w:right="139"/>
              <w:jc w:val="center"/>
              <w:rPr>
                <w:sz w:val="20"/>
              </w:rPr>
            </w:pPr>
            <w:r w:rsidRPr="00496FE8">
              <w:rPr>
                <w:sz w:val="20"/>
              </w:rPr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2023000010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27/07/2023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13:51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69"/>
              <w:rPr>
                <w:sz w:val="20"/>
              </w:rPr>
            </w:pPr>
            <w:r>
              <w:rPr>
                <w:sz w:val="20"/>
              </w:rPr>
              <w:t>Cancellazione domicilio digitale “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oasicooperativa@pec.it”</w:t>
              </w:r>
            </w:hyperlink>
            <w:r>
              <w:rPr>
                <w:sz w:val="20"/>
              </w:rPr>
              <w:t xml:space="preserve"> della società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Oasi società cooperativa agricola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61007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2023000011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08/09/2023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541"/>
              <w:rPr>
                <w:sz w:val="20"/>
              </w:rPr>
            </w:pPr>
            <w:r>
              <w:rPr>
                <w:sz w:val="20"/>
              </w:rPr>
              <w:t>CANCELLAZIONE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DELL'IMPRESA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SALU'ABBIGLIAMENTO</w:t>
            </w:r>
            <w:r>
              <w:rPr>
                <w:sz w:val="20"/>
              </w:rPr>
              <w:t xml:space="preserve">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TAURISANO COSIMO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2023000012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27/09/2023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11:08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19"/>
              <w:rPr>
                <w:sz w:val="20"/>
              </w:rPr>
            </w:pPr>
            <w:r>
              <w:rPr>
                <w:sz w:val="20"/>
              </w:rPr>
              <w:t>Cancellazione del domicilio digitale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Brindisi Cementi Asfalti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e Manufatti </w:t>
            </w:r>
            <w:proofErr w:type="spellStart"/>
            <w:r>
              <w:rPr>
                <w:sz w:val="20"/>
              </w:rPr>
              <w:t>srl</w:t>
            </w:r>
            <w:proofErr w:type="spellEnd"/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2023000013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spacing w:before="67" w:line="208" w:lineRule="auto"/>
              <w:ind w:right="109"/>
              <w:rPr>
                <w:sz w:val="20"/>
              </w:rPr>
            </w:pPr>
            <w:r>
              <w:rPr>
                <w:sz w:val="20"/>
              </w:rPr>
              <w:t>cancellazione dalla sezione di star up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per la società Biopolimeri </w:t>
            </w:r>
            <w:proofErr w:type="spellStart"/>
            <w:r>
              <w:rPr>
                <w:sz w:val="20"/>
              </w:rPr>
              <w:t>srl</w:t>
            </w:r>
            <w:proofErr w:type="spellEnd"/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2023000014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cancellazione dalla sezione di start up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soc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yougiga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srl</w:t>
            </w:r>
            <w:proofErr w:type="spellEnd"/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2023000015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spacing w:before="67" w:line="208" w:lineRule="auto"/>
              <w:ind w:right="53"/>
              <w:rPr>
                <w:sz w:val="20"/>
              </w:rPr>
            </w:pPr>
            <w:r>
              <w:rPr>
                <w:sz w:val="20"/>
              </w:rPr>
              <w:t>cancellazione dalla sezione di start up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 la 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RWL </w:t>
            </w:r>
            <w:proofErr w:type="spellStart"/>
            <w:r>
              <w:rPr>
                <w:sz w:val="20"/>
              </w:rPr>
              <w:t>srl</w:t>
            </w:r>
            <w:proofErr w:type="spellEnd"/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496FE8" w:rsidTr="002066F9">
        <w:trPr>
          <w:trHeight w:val="870"/>
        </w:trPr>
        <w:tc>
          <w:tcPr>
            <w:tcW w:w="1260" w:type="dxa"/>
          </w:tcPr>
          <w:p w:rsidR="00496FE8" w:rsidRDefault="00496FE8" w:rsidP="00496F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2023000016</w:t>
            </w:r>
          </w:p>
        </w:tc>
        <w:tc>
          <w:tcPr>
            <w:tcW w:w="1260" w:type="dxa"/>
          </w:tcPr>
          <w:p w:rsidR="00496FE8" w:rsidRDefault="00496FE8" w:rsidP="0049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496FE8" w:rsidRDefault="00496FE8" w:rsidP="00496FE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1890" w:type="dxa"/>
          </w:tcPr>
          <w:p w:rsidR="00496FE8" w:rsidRDefault="00496FE8" w:rsidP="00496FE8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496FE8" w:rsidRDefault="00496FE8" w:rsidP="00496FE8">
            <w:pPr>
              <w:pStyle w:val="TableParagraph"/>
              <w:spacing w:before="67" w:line="208" w:lineRule="auto"/>
              <w:ind w:right="70"/>
              <w:rPr>
                <w:sz w:val="20"/>
              </w:rPr>
            </w:pPr>
            <w:r>
              <w:rPr>
                <w:sz w:val="20"/>
              </w:rPr>
              <w:t xml:space="preserve">società vegan </w:t>
            </w:r>
            <w:proofErr w:type="spellStart"/>
            <w:r>
              <w:rPr>
                <w:sz w:val="20"/>
              </w:rPr>
              <w:t>marvel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srl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cancellazione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  <w:tc>
          <w:tcPr>
            <w:tcW w:w="3150" w:type="dxa"/>
          </w:tcPr>
          <w:p w:rsidR="00496FE8" w:rsidRDefault="00496FE8" w:rsidP="00496FE8">
            <w:pPr>
              <w:jc w:val="center"/>
            </w:pPr>
            <w:r w:rsidRPr="00D0232B">
              <w:t>//////</w:t>
            </w:r>
          </w:p>
        </w:tc>
      </w:tr>
      <w:tr w:rsidR="00F75B61" w:rsidTr="002066F9">
        <w:trPr>
          <w:trHeight w:val="870"/>
        </w:trPr>
        <w:tc>
          <w:tcPr>
            <w:tcW w:w="1260" w:type="dxa"/>
          </w:tcPr>
          <w:p w:rsidR="00F75B61" w:rsidRDefault="00F75B61" w:rsidP="00F75B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2023000017</w:t>
            </w:r>
          </w:p>
        </w:tc>
        <w:tc>
          <w:tcPr>
            <w:tcW w:w="1260" w:type="dxa"/>
          </w:tcPr>
          <w:p w:rsidR="00F75B61" w:rsidRDefault="00F75B61" w:rsidP="00F75B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F75B61" w:rsidRDefault="00F75B61" w:rsidP="00F75B6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1890" w:type="dxa"/>
          </w:tcPr>
          <w:p w:rsidR="00F75B61" w:rsidRDefault="00F75B61" w:rsidP="00F75B61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F75B61" w:rsidRDefault="00F75B61" w:rsidP="00F75B61">
            <w:pPr>
              <w:pStyle w:val="TableParagraph"/>
              <w:spacing w:before="50" w:line="200" w:lineRule="exact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cancellazione dalla sezione speciale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start up per la società Wonderful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Puglia </w:t>
            </w:r>
            <w:proofErr w:type="spellStart"/>
            <w:r>
              <w:rPr>
                <w:sz w:val="20"/>
              </w:rPr>
              <w:t>srl</w:t>
            </w:r>
            <w:proofErr w:type="spellEnd"/>
          </w:p>
        </w:tc>
        <w:tc>
          <w:tcPr>
            <w:tcW w:w="3150" w:type="dxa"/>
          </w:tcPr>
          <w:p w:rsidR="00F75B61" w:rsidRDefault="00F75B61" w:rsidP="00F75B61">
            <w:pPr>
              <w:jc w:val="center"/>
            </w:pPr>
            <w:r w:rsidRPr="009F185E">
              <w:t>//////</w:t>
            </w:r>
          </w:p>
        </w:tc>
        <w:tc>
          <w:tcPr>
            <w:tcW w:w="3150" w:type="dxa"/>
          </w:tcPr>
          <w:p w:rsidR="00F75B61" w:rsidRDefault="00F75B61" w:rsidP="00F75B61">
            <w:pPr>
              <w:jc w:val="center"/>
            </w:pPr>
            <w:r w:rsidRPr="009F185E">
              <w:t>//////</w:t>
            </w:r>
          </w:p>
        </w:tc>
      </w:tr>
      <w:tr w:rsidR="00F75B61" w:rsidTr="002066F9">
        <w:trPr>
          <w:trHeight w:val="870"/>
        </w:trPr>
        <w:tc>
          <w:tcPr>
            <w:tcW w:w="1260" w:type="dxa"/>
          </w:tcPr>
          <w:p w:rsidR="00F75B61" w:rsidRDefault="00F75B61" w:rsidP="00F75B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2023000018</w:t>
            </w:r>
          </w:p>
        </w:tc>
        <w:tc>
          <w:tcPr>
            <w:tcW w:w="1260" w:type="dxa"/>
          </w:tcPr>
          <w:p w:rsidR="00F75B61" w:rsidRDefault="00F75B61" w:rsidP="00F75B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F75B61" w:rsidRDefault="00F75B61" w:rsidP="00F75B6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18:36</w:t>
            </w:r>
          </w:p>
        </w:tc>
        <w:tc>
          <w:tcPr>
            <w:tcW w:w="1890" w:type="dxa"/>
          </w:tcPr>
          <w:p w:rsidR="00F75B61" w:rsidRDefault="00F75B61" w:rsidP="00F75B61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F75B61" w:rsidRDefault="00F75B61" w:rsidP="00F75B61">
            <w:pPr>
              <w:pStyle w:val="TableParagraph"/>
              <w:spacing w:before="67" w:line="208" w:lineRule="auto"/>
              <w:ind w:right="70"/>
              <w:rPr>
                <w:sz w:val="20"/>
              </w:rPr>
            </w:pPr>
            <w:r>
              <w:rPr>
                <w:sz w:val="20"/>
              </w:rPr>
              <w:t>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W.E.B. </w:t>
            </w:r>
            <w:proofErr w:type="spellStart"/>
            <w:r>
              <w:rPr>
                <w:sz w:val="20"/>
              </w:rPr>
              <w:t>Auromotive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srl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cancellazione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</w:p>
        </w:tc>
        <w:tc>
          <w:tcPr>
            <w:tcW w:w="3150" w:type="dxa"/>
          </w:tcPr>
          <w:p w:rsidR="00F75B61" w:rsidRDefault="00F75B61" w:rsidP="00F75B61">
            <w:pPr>
              <w:jc w:val="center"/>
            </w:pPr>
            <w:r w:rsidRPr="009F185E">
              <w:t>//////</w:t>
            </w:r>
          </w:p>
        </w:tc>
        <w:tc>
          <w:tcPr>
            <w:tcW w:w="3150" w:type="dxa"/>
          </w:tcPr>
          <w:p w:rsidR="00F75B61" w:rsidRDefault="00F75B61" w:rsidP="00F75B61">
            <w:pPr>
              <w:jc w:val="center"/>
            </w:pPr>
            <w:r w:rsidRPr="009F185E">
              <w:t>//////</w:t>
            </w:r>
          </w:p>
        </w:tc>
      </w:tr>
      <w:tr w:rsidR="00F75B61" w:rsidTr="002066F9">
        <w:trPr>
          <w:trHeight w:val="870"/>
        </w:trPr>
        <w:tc>
          <w:tcPr>
            <w:tcW w:w="1260" w:type="dxa"/>
          </w:tcPr>
          <w:p w:rsidR="00F75B61" w:rsidRDefault="00F75B61" w:rsidP="00F75B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2023000019</w:t>
            </w:r>
          </w:p>
        </w:tc>
        <w:tc>
          <w:tcPr>
            <w:tcW w:w="1260" w:type="dxa"/>
          </w:tcPr>
          <w:p w:rsidR="00F75B61" w:rsidRDefault="00F75B61" w:rsidP="00F75B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06/12/2023</w:t>
            </w:r>
          </w:p>
          <w:p w:rsidR="00F75B61" w:rsidRDefault="00F75B61" w:rsidP="00F75B6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14:48</w:t>
            </w:r>
          </w:p>
        </w:tc>
        <w:tc>
          <w:tcPr>
            <w:tcW w:w="1890" w:type="dxa"/>
          </w:tcPr>
          <w:p w:rsidR="00F75B61" w:rsidRDefault="00F75B61" w:rsidP="00F75B61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CONSERVATORE</w:t>
            </w:r>
          </w:p>
        </w:tc>
        <w:tc>
          <w:tcPr>
            <w:tcW w:w="3150" w:type="dxa"/>
          </w:tcPr>
          <w:p w:rsidR="00F75B61" w:rsidRDefault="00F75B61" w:rsidP="00F75B61">
            <w:pPr>
              <w:pStyle w:val="TableParagraph"/>
              <w:spacing w:before="67" w:line="208" w:lineRule="auto"/>
              <w:ind w:right="219"/>
              <w:rPr>
                <w:sz w:val="20"/>
              </w:rPr>
            </w:pPr>
            <w:r>
              <w:rPr>
                <w:sz w:val="20"/>
              </w:rPr>
              <w:t>assegnazione domicilio digitale alle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imprese inadempienti</w:t>
            </w:r>
          </w:p>
        </w:tc>
        <w:tc>
          <w:tcPr>
            <w:tcW w:w="3150" w:type="dxa"/>
          </w:tcPr>
          <w:p w:rsidR="00F75B61" w:rsidRDefault="00F75B61" w:rsidP="00F75B61">
            <w:pPr>
              <w:jc w:val="center"/>
            </w:pPr>
            <w:r w:rsidRPr="009F185E">
              <w:t>//////</w:t>
            </w:r>
          </w:p>
        </w:tc>
        <w:tc>
          <w:tcPr>
            <w:tcW w:w="3150" w:type="dxa"/>
          </w:tcPr>
          <w:p w:rsidR="00F75B61" w:rsidRDefault="00F75B61" w:rsidP="00F75B61">
            <w:pPr>
              <w:jc w:val="center"/>
            </w:pPr>
            <w:r w:rsidRPr="009F185E">
              <w:t>//////</w:t>
            </w:r>
          </w:p>
        </w:tc>
      </w:tr>
      <w:bookmarkEnd w:id="0"/>
    </w:tbl>
    <w:p w:rsidR="00E8342B" w:rsidRDefault="00E8342B">
      <w:pPr>
        <w:spacing w:line="200" w:lineRule="exact"/>
        <w:rPr>
          <w:sz w:val="20"/>
        </w:rPr>
        <w:sectPr w:rsidR="00E8342B">
          <w:headerReference w:type="default" r:id="rId7"/>
          <w:footerReference w:type="default" r:id="rId8"/>
          <w:type w:val="continuous"/>
          <w:pgSz w:w="16840" w:h="11900" w:orient="landscape"/>
          <w:pgMar w:top="720" w:right="1380" w:bottom="520" w:left="1380" w:header="720" w:footer="337" w:gutter="0"/>
          <w:pgNumType w:start="1"/>
          <w:cols w:space="720"/>
        </w:sectPr>
      </w:pPr>
    </w:p>
    <w:p w:rsidR="000D7520" w:rsidRDefault="000D7520" w:rsidP="00F75B61"/>
    <w:sectPr w:rsidR="000D7520">
      <w:pgSz w:w="16840" w:h="11900" w:orient="landscape"/>
      <w:pgMar w:top="720" w:right="1380" w:bottom="520" w:left="138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F5" w:rsidRDefault="004F27F5">
      <w:r>
        <w:separator/>
      </w:r>
    </w:p>
  </w:endnote>
  <w:endnote w:type="continuationSeparator" w:id="0">
    <w:p w:rsidR="004F27F5" w:rsidRDefault="004F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42B" w:rsidRDefault="004F27F5">
    <w:pPr>
      <w:pStyle w:val="Corpotes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pt;margin-top:563.15pt;width:228.85pt;height:15.45pt;z-index:-251658752;mso-position-horizontal-relative:page;mso-position-vertical-relative:page" filled="f" stroked="f">
          <v:textbox style="mso-next-textbox:#_x0000_s2050" inset="0,0,0,0">
            <w:txbxContent>
              <w:p w:rsidR="00E8342B" w:rsidRDefault="00E8342B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F5" w:rsidRDefault="004F27F5">
      <w:r>
        <w:separator/>
      </w:r>
    </w:p>
  </w:footnote>
  <w:footnote w:type="continuationSeparator" w:id="0">
    <w:p w:rsidR="004F27F5" w:rsidRDefault="004F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61" w:rsidRDefault="00F75B61" w:rsidP="004E0B19">
    <w:pPr>
      <w:jc w:val="center"/>
      <w:rPr>
        <w:b/>
      </w:rPr>
    </w:pPr>
  </w:p>
  <w:p w:rsidR="004E0B19" w:rsidRDefault="004E0B19" w:rsidP="004E0B19">
    <w:pPr>
      <w:jc w:val="center"/>
      <w:rPr>
        <w:b/>
      </w:rPr>
    </w:pPr>
    <w:r w:rsidRPr="004E0B19">
      <w:rPr>
        <w:b/>
      </w:rPr>
      <w:t xml:space="preserve">OBBLIGHI DI PUBBLICAZIONE CONCERNENTI I PROVVEDIMENTI AMMINISTRATIVI (Art.23 </w:t>
    </w:r>
    <w:proofErr w:type="spellStart"/>
    <w:r w:rsidRPr="004E0B19">
      <w:rPr>
        <w:b/>
      </w:rPr>
      <w:t>D.lgs</w:t>
    </w:r>
    <w:proofErr w:type="spellEnd"/>
    <w:r w:rsidRPr="004E0B19">
      <w:rPr>
        <w:b/>
      </w:rPr>
      <w:t xml:space="preserve"> 33/2013)</w:t>
    </w:r>
  </w:p>
  <w:p w:rsidR="00F75B61" w:rsidRDefault="00F75B61" w:rsidP="004E0B19">
    <w:pPr>
      <w:jc w:val="center"/>
      <w:rPr>
        <w:b/>
      </w:rPr>
    </w:pPr>
  </w:p>
  <w:p w:rsidR="00F75B61" w:rsidRDefault="003B6EFF" w:rsidP="004E0B19">
    <w:pPr>
      <w:jc w:val="center"/>
      <w:rPr>
        <w:b/>
      </w:rPr>
    </w:pPr>
    <w:r>
      <w:rPr>
        <w:b/>
      </w:rPr>
      <w:t>ANNO 2023</w:t>
    </w:r>
  </w:p>
  <w:p w:rsidR="00F75B61" w:rsidRPr="004E0B19" w:rsidRDefault="00F75B61" w:rsidP="004E0B19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42B"/>
    <w:rsid w:val="000D7520"/>
    <w:rsid w:val="003B6EFF"/>
    <w:rsid w:val="00496FE8"/>
    <w:rsid w:val="004E0B19"/>
    <w:rsid w:val="004F27F5"/>
    <w:rsid w:val="007A24D7"/>
    <w:rsid w:val="00E8342B"/>
    <w:rsid w:val="00F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492CFB"/>
  <w15:docId w15:val="{6D6A24C7-B232-499C-995E-242B5C1F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"/>
      <w:ind w:left="2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3" w:line="215" w:lineRule="exact"/>
      <w:ind w:left="40"/>
    </w:pPr>
  </w:style>
  <w:style w:type="paragraph" w:styleId="Intestazione">
    <w:name w:val="header"/>
    <w:basedOn w:val="Normale"/>
    <w:link w:val="IntestazioneCarattere"/>
    <w:uiPriority w:val="99"/>
    <w:unhideWhenUsed/>
    <w:rsid w:val="004E0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B1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0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B1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sicooperativa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cbr0110</cp:lastModifiedBy>
  <cp:revision>7</cp:revision>
  <dcterms:created xsi:type="dcterms:W3CDTF">2024-03-25T13:36:00Z</dcterms:created>
  <dcterms:modified xsi:type="dcterms:W3CDTF">2025-05-20T06:10:00Z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2024-03-25T00:00:00Z</vt:filetime>
  </property>
</Properties>
</file>